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48882169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 xml:space="preserve"> 2 Medi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6FC56CAF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213/25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2926B0C4" w14:textId="77777777" w:rsidR="00A621D5" w:rsidRDefault="00344DED" w:rsidP="00A621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4ED4A2EE" w14:textId="77CD6FAB" w:rsidR="005D6FC3" w:rsidRPr="005D6FC3" w:rsidRDefault="005D6FC3" w:rsidP="005D6FC3">
      <w:pPr>
        <w:pStyle w:val="paragraph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O dan y Ddeddf Rhyddid Gwybodaeth, hoffwn ofyn am yr wybodaeth ganlynol:</w:t>
      </w:r>
    </w:p>
    <w:p w14:paraId="6A619558" w14:textId="7FFD6BAF" w:rsidR="005D6FC3" w:rsidRPr="005D6FC3" w:rsidRDefault="005D6FC3" w:rsidP="005D6FC3">
      <w:pPr>
        <w:pStyle w:val="paragraph"/>
        <w:numPr>
          <w:ilvl w:val="0"/>
          <w:numId w:val="39"/>
        </w:num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Y cyfanswm a dalwyd i deithwyr o dan y cynllun 'Ad-daliad am Oedi' bob blwyddyn am y pum mlynedd diwethaf.</w:t>
      </w:r>
    </w:p>
    <w:p w14:paraId="48227BD8" w14:textId="3D62DE17" w:rsidR="00F447A7" w:rsidRPr="005D6FC3" w:rsidRDefault="005D6FC3" w:rsidP="005D6FC3">
      <w:pPr>
        <w:pStyle w:val="paragraph"/>
        <w:numPr>
          <w:ilvl w:val="0"/>
          <w:numId w:val="39"/>
        </w:num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Y taliad mwyaf a wnaed i deithiwr o dan y cynllun ‘Ad-daliad am Oedi’ ers iddo gael ei gyflwyno.</w:t>
      </w:r>
    </w:p>
    <w:p w14:paraId="7C84EF60" w14:textId="4681F4BB" w:rsidR="0086624C" w:rsidRPr="00170432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0214FE16" w14:textId="77777777" w:rsidR="005D6FC3" w:rsidRPr="006117A9" w:rsidRDefault="005D6FC3" w:rsidP="005D6FC3">
      <w:pPr>
        <w:spacing w:after="0" w:line="240" w:lineRule="auto"/>
      </w:pP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9"/>
        <w:gridCol w:w="1419"/>
        <w:gridCol w:w="1248"/>
        <w:gridCol w:w="1322"/>
        <w:gridCol w:w="1322"/>
        <w:gridCol w:w="1193"/>
        <w:gridCol w:w="1193"/>
      </w:tblGrid>
      <w:tr w:rsidR="005D6FC3" w:rsidRPr="006117A9" w14:paraId="751FEEE0" w14:textId="77777777">
        <w:tc>
          <w:tcPr>
            <w:tcW w:w="90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44E62" w14:textId="269543C1" w:rsidR="005D6FC3" w:rsidRPr="006117A9" w:rsidRDefault="005D6FC3" w:rsidP="005D6FC3">
            <w:pPr>
              <w:spacing w:after="0" w:line="240" w:lineRule="auto"/>
            </w:pPr>
            <w:r>
              <w:t xml:space="preserve">Iawndal a dalwyd 2020 i 2025 </w:t>
            </w:r>
          </w:p>
        </w:tc>
      </w:tr>
      <w:tr w:rsidR="005D6FC3" w:rsidRPr="006117A9" w14:paraId="7FCD3AFF" w14:textId="77777777"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C0015" w14:textId="77777777" w:rsidR="005D6FC3" w:rsidRPr="006117A9" w:rsidRDefault="005D6FC3" w:rsidP="005D6FC3">
            <w:pPr>
              <w:spacing w:after="0" w:line="240" w:lineRule="auto"/>
            </w:pPr>
            <w:r>
              <w:t>TOC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C1771" w14:textId="77777777" w:rsidR="005D6FC3" w:rsidRPr="006117A9" w:rsidRDefault="005D6FC3" w:rsidP="005D6FC3">
            <w:pPr>
              <w:spacing w:after="0" w:line="240" w:lineRule="auto"/>
            </w:pPr>
            <w:r>
              <w:t>Math o gynllun siarter teithwyr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C46E1" w14:textId="77777777" w:rsidR="005D6FC3" w:rsidRPr="006117A9" w:rsidRDefault="005D6FC3" w:rsidP="005D6FC3">
            <w:pPr>
              <w:spacing w:after="0" w:line="240" w:lineRule="auto"/>
            </w:pPr>
            <w:r>
              <w:t>2024/25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81742" w14:textId="77777777" w:rsidR="005D6FC3" w:rsidRPr="006117A9" w:rsidRDefault="005D6FC3" w:rsidP="005D6FC3">
            <w:pPr>
              <w:spacing w:after="0" w:line="240" w:lineRule="auto"/>
            </w:pPr>
            <w:r>
              <w:t>2023/24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0F991" w14:textId="77777777" w:rsidR="005D6FC3" w:rsidRPr="006117A9" w:rsidRDefault="005D6FC3" w:rsidP="005D6FC3">
            <w:pPr>
              <w:spacing w:after="0" w:line="240" w:lineRule="auto"/>
            </w:pPr>
            <w:r>
              <w:t>2022/23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33186" w14:textId="77777777" w:rsidR="005D6FC3" w:rsidRPr="006117A9" w:rsidRDefault="005D6FC3" w:rsidP="005D6FC3">
            <w:pPr>
              <w:spacing w:after="0" w:line="240" w:lineRule="auto"/>
            </w:pPr>
            <w:r>
              <w:t>2021/22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FD9A3" w14:textId="77777777" w:rsidR="005D6FC3" w:rsidRPr="006117A9" w:rsidRDefault="005D6FC3" w:rsidP="005D6FC3">
            <w:pPr>
              <w:spacing w:after="0" w:line="240" w:lineRule="auto"/>
            </w:pPr>
            <w:r>
              <w:t>2020/21</w:t>
            </w:r>
          </w:p>
        </w:tc>
      </w:tr>
      <w:tr w:rsidR="005D6FC3" w:rsidRPr="006117A9" w14:paraId="503360AF" w14:textId="77777777"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D4158" w14:textId="77777777" w:rsidR="005D6FC3" w:rsidRPr="006117A9" w:rsidRDefault="005D6FC3" w:rsidP="005D6FC3">
            <w:pPr>
              <w:spacing w:after="0" w:line="240" w:lineRule="auto"/>
            </w:pPr>
            <w:r>
              <w:t>Trafnidiaeth Cymru (</w:t>
            </w:r>
            <w:proofErr w:type="spellStart"/>
            <w:r>
              <w:t>TrC</w:t>
            </w:r>
            <w:proofErr w:type="spellEnd"/>
            <w:r>
              <w:t>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0BEC9" w14:textId="77777777" w:rsidR="005D6FC3" w:rsidRPr="006117A9" w:rsidRDefault="005D6FC3" w:rsidP="005D6FC3">
            <w:pPr>
              <w:spacing w:after="0" w:line="240" w:lineRule="auto"/>
            </w:pPr>
            <w:r>
              <w:t>Ad-daliad am Oedi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95098" w14:textId="77777777" w:rsidR="00170432" w:rsidRPr="00170432" w:rsidRDefault="00170432" w:rsidP="00170432">
            <w:pPr>
              <w:spacing w:after="0" w:line="240" w:lineRule="auto"/>
            </w:pPr>
            <w:r>
              <w:t>1,733,033</w:t>
            </w:r>
          </w:p>
          <w:p w14:paraId="2CC3FB90" w14:textId="7B11C22F" w:rsidR="005D6FC3" w:rsidRPr="006117A9" w:rsidRDefault="005D6FC3" w:rsidP="005D6FC3">
            <w:pPr>
              <w:spacing w:after="0" w:line="240" w:lineRule="auto"/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69548" w14:textId="4423C3F8" w:rsidR="005D6FC3" w:rsidRPr="006117A9" w:rsidRDefault="00926BBF" w:rsidP="005D6FC3">
            <w:pPr>
              <w:spacing w:after="0" w:line="240" w:lineRule="auto"/>
            </w:pPr>
            <w:r>
              <w:t>1,953,704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9E06C" w14:textId="66733FF3" w:rsidR="005D6FC3" w:rsidRPr="006117A9" w:rsidRDefault="000F1924" w:rsidP="005D6FC3">
            <w:pPr>
              <w:spacing w:after="0" w:line="240" w:lineRule="auto"/>
            </w:pPr>
            <w:r>
              <w:t>1,405,638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34D0D" w14:textId="42861D3F" w:rsidR="005D6FC3" w:rsidRPr="006117A9" w:rsidRDefault="00F567FF" w:rsidP="005D6FC3">
            <w:pPr>
              <w:spacing w:after="0" w:line="240" w:lineRule="auto"/>
            </w:pPr>
            <w:r>
              <w:t>542,611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FBFF1" w14:textId="5059E78D" w:rsidR="005D6FC3" w:rsidRPr="006117A9" w:rsidRDefault="00171C8C" w:rsidP="005D6FC3">
            <w:pPr>
              <w:spacing w:after="0" w:line="240" w:lineRule="auto"/>
            </w:pPr>
            <w:r>
              <w:t>50,275</w:t>
            </w:r>
          </w:p>
        </w:tc>
      </w:tr>
    </w:tbl>
    <w:p w14:paraId="0A47EF71" w14:textId="48D62735" w:rsidR="005D6FC3" w:rsidRPr="006117A9" w:rsidRDefault="005D6FC3" w:rsidP="005D6FC3">
      <w:pPr>
        <w:spacing w:after="0" w:line="240" w:lineRule="auto"/>
      </w:pPr>
    </w:p>
    <w:p w14:paraId="5B31BE74" w14:textId="77777777" w:rsidR="005D6FC3" w:rsidRPr="006117A9" w:rsidRDefault="005D6FC3" w:rsidP="005D6FC3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3"/>
      </w:tblGrid>
      <w:tr w:rsidR="005D6FC3" w:rsidRPr="006117A9" w14:paraId="090FF72B" w14:textId="77777777">
        <w:tc>
          <w:tcPr>
            <w:tcW w:w="5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44DF8" w14:textId="77777777" w:rsidR="005D6FC3" w:rsidRPr="006117A9" w:rsidRDefault="005D6FC3" w:rsidP="005D6FC3">
            <w:pPr>
              <w:spacing w:after="0" w:line="240" w:lineRule="auto"/>
            </w:pPr>
            <w:r>
              <w:t>*Y swm mwyaf a dalwyd o dan y cynllun Ad-daliad am Oedi</w:t>
            </w:r>
          </w:p>
        </w:tc>
      </w:tr>
      <w:tr w:rsidR="005D6FC3" w:rsidRPr="006117A9" w14:paraId="7741BDF1" w14:textId="77777777">
        <w:tc>
          <w:tcPr>
            <w:tcW w:w="5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9D874" w14:textId="77777777" w:rsidR="005D6FC3" w:rsidRPr="006117A9" w:rsidRDefault="005D6FC3" w:rsidP="005D6FC3">
            <w:pPr>
              <w:spacing w:after="0" w:line="240" w:lineRule="auto"/>
            </w:pPr>
            <w:r>
              <w:t>£978.30</w:t>
            </w:r>
          </w:p>
        </w:tc>
      </w:tr>
    </w:tbl>
    <w:p w14:paraId="3194A3A6" w14:textId="77777777" w:rsidR="005D6FC3" w:rsidRPr="006117A9" w:rsidRDefault="005D6FC3" w:rsidP="005D6FC3">
      <w:pPr>
        <w:spacing w:after="0" w:line="240" w:lineRule="auto"/>
      </w:pPr>
    </w:p>
    <w:p w14:paraId="3020C4A8" w14:textId="271C81E9" w:rsidR="005D6FC3" w:rsidRPr="006117A9" w:rsidRDefault="005D6FC3" w:rsidP="005D6FC3">
      <w:pPr>
        <w:spacing w:after="0" w:line="240" w:lineRule="auto"/>
      </w:pPr>
      <w:r>
        <w:t>*</w:t>
      </w:r>
      <w:r w:rsidR="00FA46AF">
        <w:t>Y</w:t>
      </w:r>
      <w:r>
        <w:t xml:space="preserve"> cyfnodau </w:t>
      </w:r>
      <w:r w:rsidR="00FA46AF">
        <w:t xml:space="preserve">rheilffyrdd </w:t>
      </w:r>
      <w:r>
        <w:t xml:space="preserve">a ddadansoddwyd </w:t>
      </w:r>
      <w:r w:rsidR="00FA46AF">
        <w:t xml:space="preserve">yw </w:t>
      </w:r>
      <w:r>
        <w:t>P4 25/26 i P13 23/24. Nid ydym yn cadw data y tu hwnt i P13 23/24.</w:t>
      </w:r>
    </w:p>
    <w:p w14:paraId="36CFC411" w14:textId="77777777" w:rsidR="002438E2" w:rsidRDefault="002438E2" w:rsidP="156E0B0A">
      <w:pPr>
        <w:spacing w:after="0" w:line="240" w:lineRule="auto"/>
        <w:rPr>
          <w:b/>
          <w:bCs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 (</w:t>
      </w:r>
      <w:proofErr w:type="spellStart"/>
      <w:r>
        <w:rPr>
          <w:b/>
          <w:color w:val="FF0000"/>
          <w:sz w:val="28"/>
        </w:rPr>
        <w:t>TrC</w:t>
      </w:r>
      <w:proofErr w:type="spellEnd"/>
      <w:r>
        <w:rPr>
          <w:b/>
          <w:color w:val="FF0000"/>
          <w:sz w:val="28"/>
        </w:rPr>
        <w:t>)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14790631">
                <wp:simplePos x="0" y="0"/>
                <wp:positionH relativeFrom="margin">
                  <wp:posOffset>-91440</wp:posOffset>
                </wp:positionH>
                <wp:positionV relativeFrom="paragraph">
                  <wp:posOffset>240665</wp:posOffset>
                </wp:positionV>
                <wp:extent cx="5943600" cy="25603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chi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18.95pt;width:468pt;height:20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oKEgIAACAEAAAOAAAAZHJzL2Uyb0RvYy54bWysk99v2yAQx98n7X9AvC920iRrrDhVly7T&#10;pO6H1O0PwBjHaJhjB4md/fU9SJpG3fYyjQcE3PHl7nPH8mboDNsr9BpsycejnDNlJdTabkv+/dvm&#10;zTVnPghbCwNWlfygPL9ZvX617F2hJtCCqRUyErG+6F3J2xBckWVetqoTfgROWTI2gJ0ItMVtVqPo&#10;Sb0z2STP51kPWDsEqbyn07ujka+SftMoGb40jVeBmZJTbCHNmOYqztlqKYotCtdqeQpD/EMUndCW&#10;Hj1L3Ykg2A71b1KdlggemjCS0GXQNFqqlANlM85fZPPQCqdSLgTHuzMm//9k5ef9g/uKLAzvYKAC&#10;piS8uwf5wzML61bYrbpFhL5VoqaHxxFZ1jtfnK5G1L7wUaTqP0FNRRa7AEloaLCLVChPRupUgMMZ&#10;uhoCk3Q4W0yv5jmZJNkms3l+NUllyUTxdN2hDx8UdCwuSo5U1SQv9vc+xHBE8eQSX/NgdL3RxqQN&#10;bqu1QbYX1AGbNFIGL9yMZX3JF7PJ7EjgrxJ5Gn+S6HSgVja6K/n12UkUkdt7W6dGC0Kb45pCNvYE&#10;MrI7UgxDNZBjBFpBfSCkCMeWpS9GixbwF2c9tWvJ/c+dQMWZ+WipLIvxdBr7O22ms7fEkOGlpbq0&#10;CCtJquSBs+NyHdKfiMAs3FL5Gp3APkdyipXaMPE+fZnY55f75PX8sVePAAAA//8DAFBLAwQUAAYA&#10;CAAAACEArnZvt+EAAAAKAQAADwAAAGRycy9kb3ducmV2LnhtbEyPy07DMBBF90j8gzVIbFDruLXS&#10;JmRSISQQ7EpB7daN3STCj2C7afh7zAqWo3t075lqMxlNRuVD7ywCm2dAlG2c7G2L8PH+NFsDCVFY&#10;KbSzCuFbBdjU11eVKKW72Dc17mJLUokNpUDoYhxKSkPTKSPC3A3KpuzkvBExnb6l0otLKjeaLrIs&#10;p0b0Ni10YlCPnWo+d2eDsOYv4yG8Lrf7Jj/pIt6txucvj3h7Mz3cA4lqin8w/OondaiT09GdrQxE&#10;I8wY5wlFWK4KIAkoFiwHckTgnDGgdUX/v1D/AAAA//8DAFBLAQItABQABgAIAAAAIQC2gziS/gAA&#10;AOEBAAATAAAAAAAAAAAAAAAAAAAAAABbQ29udGVudF9UeXBlc10ueG1sUEsBAi0AFAAGAAgAAAAh&#10;ADj9If/WAAAAlAEAAAsAAAAAAAAAAAAAAAAALwEAAF9yZWxzLy5yZWxzUEsBAi0AFAAGAAgAAAAh&#10;APLtagoSAgAAIAQAAA4AAAAAAAAAAAAAAAAALgIAAGRycy9lMm9Eb2MueG1sUEsBAi0AFAAGAAgA&#10;AAAhAK52b7fhAAAACgEAAA8AAAAAAAAAAAAAAAAAbAQAAGRycy9kb3ducmV2LnhtbFBLBQYAAAAA&#10;BAAEAPMAAAB6BQAAAAA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 xml:space="preserve"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</w:r>
                      <w:hyperlink w:history="1" r:id="rId12">
                        <w:r>
                          <w:rPr>
                            <w:rStyle w:val="Hyperlink"/>
                            <w:color w:val="auto"/>
                          </w:rPr>
                          <w:t xml:space="preserve">freedomofinformation@tfw.wales</w:t>
                        </w:r>
                      </w:hyperlink>
                      <w:r>
                        <w:t xml:space="preserve">.</w:t>
                      </w:r>
                      <w:r>
                        <w:t xml:space="preserve"> </w:t>
                      </w:r>
                      <w:r>
                        <w:t xml:space="preserve">Rhaid i’ch cais gael ei gyflwyno cyn pen 40 diwrnod gwaith ar ôl derbyn y llythyr hwn.</w:t>
                      </w:r>
                      <w:r>
                        <w:t xml:space="preserve"> </w:t>
                      </w:r>
                      <w:r>
                        <w:t xml:space="preserve">Os nad ydych chi’n fodlon ar ganlyniad yr adolygiad mewnol, mae gennych hawl i wneud cais yn uniongyrchol i’r Comisiynydd Gwybodaeth am benderfyniad.</w:t>
                      </w:r>
                      <w:r>
                        <w:t xml:space="preserve">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</w:r>
                      <w:hyperlink w:history="1" r:id="rId13">
                        <w:r>
                          <w:rPr>
                            <w:rStyle w:val="Hyperlink"/>
                            <w:color w:val="auto"/>
                          </w:rPr>
                          <w:t xml:space="preserve"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 xml:space="preserve"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46A30" w14:textId="77777777" w:rsidR="003F20B6" w:rsidRDefault="003F20B6" w:rsidP="0029704C">
      <w:pPr>
        <w:spacing w:after="0" w:line="240" w:lineRule="auto"/>
      </w:pPr>
      <w:r>
        <w:separator/>
      </w:r>
    </w:p>
  </w:endnote>
  <w:endnote w:type="continuationSeparator" w:id="0">
    <w:p w14:paraId="35A5FE30" w14:textId="77777777" w:rsidR="003F20B6" w:rsidRDefault="003F20B6" w:rsidP="0029704C">
      <w:pPr>
        <w:spacing w:after="0" w:line="240" w:lineRule="auto"/>
      </w:pPr>
      <w:r>
        <w:continuationSeparator/>
      </w:r>
    </w:p>
  </w:endnote>
  <w:endnote w:type="continuationNotice" w:id="1">
    <w:p w14:paraId="16B6DB2B" w14:textId="77777777" w:rsidR="003F20B6" w:rsidRDefault="003F20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6F606" w14:textId="77777777" w:rsidR="003F20B6" w:rsidRDefault="003F20B6" w:rsidP="0029704C">
      <w:pPr>
        <w:spacing w:after="0" w:line="240" w:lineRule="auto"/>
      </w:pPr>
      <w:r>
        <w:separator/>
      </w:r>
    </w:p>
  </w:footnote>
  <w:footnote w:type="continuationSeparator" w:id="0">
    <w:p w14:paraId="0A119EC0" w14:textId="77777777" w:rsidR="003F20B6" w:rsidRDefault="003F20B6" w:rsidP="0029704C">
      <w:pPr>
        <w:spacing w:after="0" w:line="240" w:lineRule="auto"/>
      </w:pPr>
      <w:r>
        <w:continuationSeparator/>
      </w:r>
    </w:p>
  </w:footnote>
  <w:footnote w:type="continuationNotice" w:id="1">
    <w:p w14:paraId="6D9D19F9" w14:textId="77777777" w:rsidR="003F20B6" w:rsidRDefault="003F20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38B8"/>
    <w:multiLevelType w:val="hybridMultilevel"/>
    <w:tmpl w:val="E8C4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2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273B40"/>
    <w:multiLevelType w:val="multilevel"/>
    <w:tmpl w:val="842A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7"/>
  </w:num>
  <w:num w:numId="2" w16cid:durableId="1916353855">
    <w:abstractNumId w:val="27"/>
  </w:num>
  <w:num w:numId="3" w16cid:durableId="1632709340">
    <w:abstractNumId w:val="1"/>
  </w:num>
  <w:num w:numId="4" w16cid:durableId="1687706889">
    <w:abstractNumId w:val="34"/>
  </w:num>
  <w:num w:numId="5" w16cid:durableId="447050164">
    <w:abstractNumId w:val="25"/>
  </w:num>
  <w:num w:numId="6" w16cid:durableId="1085153704">
    <w:abstractNumId w:val="29"/>
  </w:num>
  <w:num w:numId="7" w16cid:durableId="18418906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8"/>
  </w:num>
  <w:num w:numId="9" w16cid:durableId="597829678">
    <w:abstractNumId w:val="21"/>
  </w:num>
  <w:num w:numId="10" w16cid:durableId="2076127692">
    <w:abstractNumId w:val="6"/>
  </w:num>
  <w:num w:numId="11" w16cid:durableId="1218473506">
    <w:abstractNumId w:val="33"/>
  </w:num>
  <w:num w:numId="12" w16cid:durableId="1824615605">
    <w:abstractNumId w:val="15"/>
  </w:num>
  <w:num w:numId="13" w16cid:durableId="2126925490">
    <w:abstractNumId w:val="13"/>
  </w:num>
  <w:num w:numId="14" w16cid:durableId="164785147">
    <w:abstractNumId w:val="38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8"/>
  </w:num>
  <w:num w:numId="17" w16cid:durableId="597904597">
    <w:abstractNumId w:val="16"/>
  </w:num>
  <w:num w:numId="18" w16cid:durableId="489709803">
    <w:abstractNumId w:val="22"/>
  </w:num>
  <w:num w:numId="19" w16cid:durableId="1982618245">
    <w:abstractNumId w:val="12"/>
  </w:num>
  <w:num w:numId="20" w16cid:durableId="1004017448">
    <w:abstractNumId w:val="23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4"/>
  </w:num>
  <w:num w:numId="25" w16cid:durableId="2026662365">
    <w:abstractNumId w:val="26"/>
  </w:num>
  <w:num w:numId="26" w16cid:durableId="1653295069">
    <w:abstractNumId w:val="9"/>
  </w:num>
  <w:num w:numId="27" w16cid:durableId="207646958">
    <w:abstractNumId w:val="11"/>
  </w:num>
  <w:num w:numId="28" w16cid:durableId="1264918261">
    <w:abstractNumId w:val="10"/>
  </w:num>
  <w:num w:numId="29" w16cid:durableId="1176581428">
    <w:abstractNumId w:val="36"/>
  </w:num>
  <w:num w:numId="30" w16cid:durableId="1409376743">
    <w:abstractNumId w:val="4"/>
  </w:num>
  <w:num w:numId="31" w16cid:durableId="882867202">
    <w:abstractNumId w:val="19"/>
  </w:num>
  <w:num w:numId="32" w16cid:durableId="1844128489">
    <w:abstractNumId w:val="28"/>
  </w:num>
  <w:num w:numId="33" w16cid:durableId="779298299">
    <w:abstractNumId w:val="32"/>
  </w:num>
  <w:num w:numId="34" w16cid:durableId="1707944029">
    <w:abstractNumId w:val="20"/>
  </w:num>
  <w:num w:numId="35" w16cid:durableId="1506820249">
    <w:abstractNumId w:val="37"/>
  </w:num>
  <w:num w:numId="36" w16cid:durableId="1880320527">
    <w:abstractNumId w:val="30"/>
  </w:num>
  <w:num w:numId="37" w16cid:durableId="1132867617">
    <w:abstractNumId w:val="14"/>
  </w:num>
  <w:num w:numId="38" w16cid:durableId="1146412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452034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2147"/>
    <w:rsid w:val="000061F5"/>
    <w:rsid w:val="0001059D"/>
    <w:rsid w:val="000234D9"/>
    <w:rsid w:val="00050181"/>
    <w:rsid w:val="0005296A"/>
    <w:rsid w:val="00060001"/>
    <w:rsid w:val="00063657"/>
    <w:rsid w:val="00064D26"/>
    <w:rsid w:val="0006520C"/>
    <w:rsid w:val="00070FA8"/>
    <w:rsid w:val="00073E46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1924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70432"/>
    <w:rsid w:val="00171C8C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45C0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B67AE"/>
    <w:rsid w:val="003E56B2"/>
    <w:rsid w:val="003E5FF1"/>
    <w:rsid w:val="003F20B6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C5A5B"/>
    <w:rsid w:val="004D2ED9"/>
    <w:rsid w:val="004E19CD"/>
    <w:rsid w:val="004E61BE"/>
    <w:rsid w:val="004F2D0C"/>
    <w:rsid w:val="00505423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05B4"/>
    <w:rsid w:val="005D18F5"/>
    <w:rsid w:val="005D5730"/>
    <w:rsid w:val="005D6FC3"/>
    <w:rsid w:val="005F512A"/>
    <w:rsid w:val="00603694"/>
    <w:rsid w:val="00604616"/>
    <w:rsid w:val="006046AF"/>
    <w:rsid w:val="006117A9"/>
    <w:rsid w:val="00612366"/>
    <w:rsid w:val="00617231"/>
    <w:rsid w:val="006276CE"/>
    <w:rsid w:val="006325F9"/>
    <w:rsid w:val="00633DB7"/>
    <w:rsid w:val="00640A50"/>
    <w:rsid w:val="00640D42"/>
    <w:rsid w:val="00661880"/>
    <w:rsid w:val="006864C5"/>
    <w:rsid w:val="006976DB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282"/>
    <w:rsid w:val="00797A24"/>
    <w:rsid w:val="007B03F1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6624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26BBF"/>
    <w:rsid w:val="009506DD"/>
    <w:rsid w:val="00955621"/>
    <w:rsid w:val="00955C33"/>
    <w:rsid w:val="0095701E"/>
    <w:rsid w:val="00962DA6"/>
    <w:rsid w:val="009730BB"/>
    <w:rsid w:val="00980D02"/>
    <w:rsid w:val="0098499E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AF27D7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36CD6"/>
    <w:rsid w:val="00C5241C"/>
    <w:rsid w:val="00C53793"/>
    <w:rsid w:val="00C55F2B"/>
    <w:rsid w:val="00C57EB8"/>
    <w:rsid w:val="00C63256"/>
    <w:rsid w:val="00C6692D"/>
    <w:rsid w:val="00C702FD"/>
    <w:rsid w:val="00C80C97"/>
    <w:rsid w:val="00C84928"/>
    <w:rsid w:val="00C8719B"/>
    <w:rsid w:val="00C875B3"/>
    <w:rsid w:val="00C93B74"/>
    <w:rsid w:val="00C9519D"/>
    <w:rsid w:val="00C97AB0"/>
    <w:rsid w:val="00CA1EED"/>
    <w:rsid w:val="00CB29C7"/>
    <w:rsid w:val="00CB4BEB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1B59"/>
    <w:rsid w:val="00D324BB"/>
    <w:rsid w:val="00D32B2D"/>
    <w:rsid w:val="00D3743B"/>
    <w:rsid w:val="00D55AF0"/>
    <w:rsid w:val="00D60775"/>
    <w:rsid w:val="00D63AE2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3D6F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F35E54"/>
    <w:rsid w:val="00F447A7"/>
    <w:rsid w:val="00F45AEF"/>
    <w:rsid w:val="00F524DE"/>
    <w:rsid w:val="00F567FF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A46AF"/>
    <w:rsid w:val="00FB37D0"/>
    <w:rsid w:val="00FC6CDD"/>
    <w:rsid w:val="00FC704E"/>
    <w:rsid w:val="00FC77F3"/>
    <w:rsid w:val="00FD4627"/>
    <w:rsid w:val="00FD6EC5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b68e71d4527023d47d88c09a5552a714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adfd2d1e697dd9503cedcad4193ef29d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5647F1-F5F3-4CD9-A776-4AD509295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Llwyd Owen</cp:lastModifiedBy>
  <cp:revision>14</cp:revision>
  <dcterms:created xsi:type="dcterms:W3CDTF">2025-08-18T12:24:00Z</dcterms:created>
  <dcterms:modified xsi:type="dcterms:W3CDTF">2025-11-20T10:49:00Z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